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74A" w:rsidRDefault="00971E6F">
      <w:pPr>
        <w:rPr>
          <w:rFonts w:ascii="Times New Roman" w:hAnsi="Times New Roman" w:cs="Times New Roman"/>
          <w:sz w:val="40"/>
          <w:szCs w:val="40"/>
        </w:rPr>
      </w:pPr>
      <w:r w:rsidRPr="00971E6F">
        <w:rPr>
          <w:rFonts w:ascii="Times New Roman" w:hAnsi="Times New Roman" w:cs="Times New Roman"/>
          <w:sz w:val="40"/>
          <w:szCs w:val="40"/>
        </w:rPr>
        <w:t xml:space="preserve">            </w:t>
      </w:r>
      <w:r>
        <w:rPr>
          <w:rFonts w:ascii="Times New Roman" w:hAnsi="Times New Roman" w:cs="Times New Roman"/>
          <w:sz w:val="40"/>
          <w:szCs w:val="40"/>
        </w:rPr>
        <w:t xml:space="preserve">                   </w:t>
      </w:r>
      <w:r w:rsidRPr="00971E6F">
        <w:rPr>
          <w:rFonts w:ascii="Times New Roman" w:hAnsi="Times New Roman" w:cs="Times New Roman"/>
          <w:sz w:val="40"/>
          <w:szCs w:val="40"/>
        </w:rPr>
        <w:t>Медицина</w:t>
      </w:r>
    </w:p>
    <w:p w:rsidR="00CF1B35" w:rsidRPr="00CF1B35" w:rsidRDefault="00CF1B3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40"/>
          <w:szCs w:val="40"/>
        </w:rPr>
        <w:t xml:space="preserve">Тема: </w:t>
      </w:r>
      <w:r w:rsidR="00C072C8">
        <w:rPr>
          <w:rFonts w:ascii="Times New Roman" w:hAnsi="Times New Roman" w:cs="Times New Roman"/>
          <w:sz w:val="32"/>
          <w:szCs w:val="32"/>
        </w:rPr>
        <w:t>«Проведение сердечно-легочной реанимации при оказании первой доврачебной медицинской помощи пострадавшим в ДТП</w:t>
      </w:r>
      <w:r w:rsidRPr="00CF1B35">
        <w:rPr>
          <w:rFonts w:ascii="Times New Roman" w:hAnsi="Times New Roman" w:cs="Times New Roman"/>
          <w:sz w:val="32"/>
          <w:szCs w:val="32"/>
        </w:rPr>
        <w:t>».</w:t>
      </w:r>
    </w:p>
    <w:p w:rsidR="00CF1B35" w:rsidRDefault="00CF1B35" w:rsidP="00CF1B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Добрый день, уважаемые студенты! Сегодня на уроке  мы должны познакомиться с этой темой. </w:t>
      </w:r>
    </w:p>
    <w:p w:rsidR="00CF1B35" w:rsidRDefault="00CF1B35" w:rsidP="00CF1B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предлагаю Вам познакомиться с этой темой в  интернете: </w:t>
      </w:r>
      <w:r>
        <w:rPr>
          <w:rFonts w:ascii="Times New Roman" w:hAnsi="Times New Roman" w:cs="Times New Roman"/>
          <w:sz w:val="32"/>
          <w:szCs w:val="32"/>
          <w:lang w:val="en-US"/>
        </w:rPr>
        <w:t>Google</w:t>
      </w:r>
      <w:r>
        <w:rPr>
          <w:rFonts w:ascii="Times New Roman" w:hAnsi="Times New Roman" w:cs="Times New Roman"/>
          <w:sz w:val="32"/>
          <w:szCs w:val="32"/>
        </w:rPr>
        <w:t xml:space="preserve"> документ: </w:t>
      </w:r>
      <w:hyperlink r:id="rId5" w:history="1">
        <w:r w:rsidR="00794DB5" w:rsidRPr="00D37FE2">
          <w:rPr>
            <w:rStyle w:val="a3"/>
            <w:rFonts w:ascii="Times New Roman" w:hAnsi="Times New Roman" w:cs="Times New Roman"/>
            <w:sz w:val="32"/>
            <w:szCs w:val="32"/>
          </w:rPr>
          <w:t>https://mchs.gov.ru/deyatelnost/bezopasnost-grazhdan/serdechno-legochnaya-reanimaciya-slr_3</w:t>
        </w:r>
      </w:hyperlink>
    </w:p>
    <w:p w:rsidR="00794DB5" w:rsidRDefault="00E81A97" w:rsidP="00CF1B35">
      <w:pPr>
        <w:rPr>
          <w:rFonts w:ascii="Times New Roman" w:hAnsi="Times New Roman" w:cs="Times New Roman"/>
          <w:sz w:val="32"/>
          <w:szCs w:val="32"/>
        </w:rPr>
      </w:pPr>
      <w:hyperlink r:id="rId6" w:history="1">
        <w:r w:rsidR="00A37FE4" w:rsidRPr="00C37827">
          <w:rPr>
            <w:rStyle w:val="a3"/>
            <w:rFonts w:ascii="Times New Roman" w:hAnsi="Times New Roman" w:cs="Times New Roman"/>
            <w:sz w:val="32"/>
            <w:szCs w:val="32"/>
          </w:rPr>
          <w:t>https://yandex.ru/video/preview/?filmId=9456360301887066360&amp;from=tabbar&amp;parent-reqid=1603264959485303-353795895313081078800275-production-app-host-sas-web-yp-28&amp;text=слр+алгоритм+2020</w:t>
        </w:r>
      </w:hyperlink>
    </w:p>
    <w:p w:rsidR="00A37FE4" w:rsidRDefault="00E81A97" w:rsidP="00CF1B35">
      <w:pPr>
        <w:rPr>
          <w:rFonts w:ascii="Times New Roman" w:hAnsi="Times New Roman" w:cs="Times New Roman"/>
          <w:sz w:val="32"/>
          <w:szCs w:val="32"/>
        </w:rPr>
      </w:pPr>
      <w:hyperlink r:id="rId7" w:history="1">
        <w:r w:rsidR="006D569A" w:rsidRPr="000473D9">
          <w:rPr>
            <w:rStyle w:val="a3"/>
            <w:rFonts w:ascii="Times New Roman" w:hAnsi="Times New Roman" w:cs="Times New Roman"/>
            <w:sz w:val="32"/>
            <w:szCs w:val="32"/>
          </w:rPr>
          <w:t>https://propomosch.ru/reanimatsiya-i-vosstanovlenie/kak-provodit-serdechno-legochnuyu-reanimatsiyu-u-detej</w:t>
        </w:r>
      </w:hyperlink>
    </w:p>
    <w:p w:rsidR="006D569A" w:rsidRDefault="00355330" w:rsidP="00CF1B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Составить конспект по теме.</w:t>
      </w:r>
    </w:p>
    <w:p w:rsidR="00355330" w:rsidRDefault="00355330" w:rsidP="00CF1B3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Выполнить задания на оценку:</w:t>
      </w:r>
    </w:p>
    <w:p w:rsidR="00355330" w:rsidRDefault="00355330" w:rsidP="0035533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Наиболее ранним признаком эффективности реанимационных мероприятий является:</w:t>
      </w:r>
    </w:p>
    <w:p w:rsidR="00355330" w:rsidRDefault="00355330" w:rsidP="0035533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а) сужение зрачков и появление реакции на свет;</w:t>
      </w:r>
    </w:p>
    <w:p w:rsidR="00355330" w:rsidRDefault="00355330" w:rsidP="0035533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б) появление дыхательных движений;</w:t>
      </w:r>
    </w:p>
    <w:p w:rsidR="00355330" w:rsidRDefault="00355330" w:rsidP="0035533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в) появление артериального давления;</w:t>
      </w:r>
    </w:p>
    <w:p w:rsidR="00355330" w:rsidRDefault="00355330" w:rsidP="00355330">
      <w:pPr>
        <w:pStyle w:val="a4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г) появление пульса на сонных артериях.</w:t>
      </w:r>
    </w:p>
    <w:p w:rsidR="00355330" w:rsidRDefault="00355330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2. Осложнение при проведении СЛР: </w:t>
      </w:r>
    </w:p>
    <w:p w:rsidR="00355330" w:rsidRDefault="00355330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а) перелом грудины, ребер;</w:t>
      </w:r>
    </w:p>
    <w:p w:rsidR="00355330" w:rsidRDefault="00355330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б) перелом позвоночника;</w:t>
      </w:r>
    </w:p>
    <w:p w:rsidR="00355330" w:rsidRDefault="00355330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в) перелом носа.</w:t>
      </w:r>
    </w:p>
    <w:p w:rsidR="00355330" w:rsidRDefault="00355330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3. Признаки биологической смерти:</w:t>
      </w:r>
    </w:p>
    <w:p w:rsidR="00355330" w:rsidRDefault="00355330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           а) трупные пятна, трупное окоченение;</w:t>
      </w:r>
    </w:p>
    <w:p w:rsidR="00355330" w:rsidRDefault="00355330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б) нет сознания, зрачки расширены;</w:t>
      </w:r>
    </w:p>
    <w:p w:rsidR="00355330" w:rsidRDefault="00355330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в) есть пульс и дыхание.</w:t>
      </w:r>
    </w:p>
    <w:p w:rsidR="00355330" w:rsidRDefault="00355330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4. СЛР начинают:</w:t>
      </w:r>
    </w:p>
    <w:p w:rsidR="00355330" w:rsidRDefault="00355330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а) с обеспечения проходимости дыхательных путей;</w:t>
      </w:r>
    </w:p>
    <w:p w:rsidR="00355330" w:rsidRDefault="00355330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б) с массажа серда;</w:t>
      </w:r>
    </w:p>
    <w:p w:rsidR="00355330" w:rsidRDefault="00355330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в) с искусственной вентиляции легких;</w:t>
      </w:r>
    </w:p>
    <w:p w:rsidR="00355330" w:rsidRDefault="00355330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г) с введения медикаментов.</w:t>
      </w:r>
    </w:p>
    <w:p w:rsidR="0069134B" w:rsidRDefault="00355330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5. </w:t>
      </w:r>
      <w:r w:rsidR="0069134B">
        <w:rPr>
          <w:rFonts w:ascii="Times New Roman" w:hAnsi="Times New Roman" w:cs="Times New Roman"/>
          <w:sz w:val="32"/>
          <w:szCs w:val="32"/>
        </w:rPr>
        <w:t>Если сердечная деятельность не восстанавливается, реанимация прекращается через:</w:t>
      </w:r>
    </w:p>
    <w:p w:rsidR="0069134B" w:rsidRDefault="0069134B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а) 30 минут; б) 50 минут; в) 15 минут.</w:t>
      </w:r>
    </w:p>
    <w:p w:rsidR="0069134B" w:rsidRDefault="0069134B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6. Признаки клинической смерти:</w:t>
      </w:r>
    </w:p>
    <w:p w:rsidR="0069134B" w:rsidRDefault="0069134B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а) нарушение сердечного ритма, судороги;</w:t>
      </w:r>
    </w:p>
    <w:p w:rsidR="0069134B" w:rsidRDefault="0069134B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б) отсутствие сознания, расширены зрачки;</w:t>
      </w:r>
    </w:p>
    <w:p w:rsidR="0069134B" w:rsidRDefault="0069134B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в) отсутствие сознания, дыхания, пульса на сонных артериях.</w:t>
      </w:r>
    </w:p>
    <w:p w:rsidR="0069134B" w:rsidRDefault="0069134B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7. Алгоритм действий при СЛР:</w:t>
      </w:r>
    </w:p>
    <w:p w:rsidR="0069134B" w:rsidRDefault="0069134B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а) массаж сердца, ИВЛ, обеспечение проходимости дыхательных путей;</w:t>
      </w:r>
    </w:p>
    <w:p w:rsidR="0069134B" w:rsidRDefault="0069134B" w:rsidP="006913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б) прекардиальный удар, массаж сердца, обеспечение проходимости дыхательных путей;</w:t>
      </w:r>
    </w:p>
    <w:p w:rsidR="0069134B" w:rsidRDefault="0069134B" w:rsidP="0069134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в)  обеспечение проходимости дыхательных путей, ИВЛ, массаж сердца.</w:t>
      </w:r>
    </w:p>
    <w:p w:rsidR="00355330" w:rsidRPr="00355330" w:rsidRDefault="00355330" w:rsidP="0035533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8041EF" w:rsidRPr="00C072C8" w:rsidRDefault="008041EF" w:rsidP="00CF1B35">
      <w:pPr>
        <w:rPr>
          <w:rFonts w:ascii="Times New Roman" w:hAnsi="Times New Roman" w:cs="Times New Roman"/>
          <w:sz w:val="28"/>
          <w:szCs w:val="28"/>
        </w:rPr>
      </w:pPr>
    </w:p>
    <w:p w:rsidR="004234BD" w:rsidRPr="004234BD" w:rsidRDefault="004234BD" w:rsidP="00CF1B35">
      <w:pPr>
        <w:rPr>
          <w:rFonts w:ascii="Times New Roman" w:hAnsi="Times New Roman" w:cs="Times New Roman"/>
          <w:sz w:val="28"/>
          <w:szCs w:val="28"/>
        </w:rPr>
      </w:pPr>
    </w:p>
    <w:p w:rsidR="004234BD" w:rsidRDefault="004234BD" w:rsidP="004234B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Выполненные конспекты</w:t>
      </w:r>
      <w:r w:rsidR="0069134B">
        <w:rPr>
          <w:rFonts w:ascii="Times New Roman" w:hAnsi="Times New Roman" w:cs="Times New Roman"/>
          <w:sz w:val="32"/>
          <w:szCs w:val="32"/>
        </w:rPr>
        <w:t xml:space="preserve"> и задания</w:t>
      </w:r>
      <w:r w:rsidR="006B6733">
        <w:rPr>
          <w:rFonts w:ascii="Times New Roman" w:hAnsi="Times New Roman" w:cs="Times New Roman"/>
          <w:sz w:val="32"/>
          <w:szCs w:val="32"/>
        </w:rPr>
        <w:t xml:space="preserve"> присылайте на электронную почту</w:t>
      </w:r>
      <w:r>
        <w:rPr>
          <w:rFonts w:ascii="Times New Roman" w:hAnsi="Times New Roman" w:cs="Times New Roman"/>
          <w:sz w:val="32"/>
          <w:szCs w:val="32"/>
        </w:rPr>
        <w:t xml:space="preserve"> техникума:</w:t>
      </w:r>
      <w:r>
        <w:rPr>
          <w:rFonts w:ascii="Times New Roman" w:hAnsi="Times New Roman" w:cs="Times New Roman"/>
          <w:sz w:val="32"/>
          <w:szCs w:val="32"/>
          <w:lang w:val="en-US"/>
        </w:rPr>
        <w:t>dz</w:t>
      </w:r>
      <w:r w:rsidRPr="004234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>ntmsh</w:t>
      </w:r>
      <w:r w:rsidRPr="004234BD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@ </w:t>
      </w:r>
      <w:r>
        <w:rPr>
          <w:rFonts w:ascii="Times New Roman" w:hAnsi="Times New Roman" w:cs="Times New Roman"/>
          <w:sz w:val="32"/>
          <w:szCs w:val="32"/>
          <w:lang w:val="en-US"/>
        </w:rPr>
        <w:t>mail</w:t>
      </w:r>
      <w:r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  <w:lang w:val="en-US"/>
        </w:rPr>
        <w:t>ru</w:t>
      </w:r>
      <w:r>
        <w:rPr>
          <w:rFonts w:ascii="Times New Roman" w:hAnsi="Times New Roman" w:cs="Times New Roman"/>
          <w:sz w:val="32"/>
          <w:szCs w:val="32"/>
        </w:rPr>
        <w:t>, обязательно в работе укажите свою фамилию, номер учебной группы, наименование дисциплин</w:t>
      </w:r>
      <w:r w:rsidR="00862847">
        <w:rPr>
          <w:rFonts w:ascii="Times New Roman" w:hAnsi="Times New Roman" w:cs="Times New Roman"/>
          <w:sz w:val="32"/>
          <w:szCs w:val="32"/>
        </w:rPr>
        <w:t>ы и название выполненной работы, ФИО преподавателя.</w:t>
      </w:r>
    </w:p>
    <w:p w:rsidR="009D5F73" w:rsidRPr="009D5F73" w:rsidRDefault="009D5F73" w:rsidP="00CF1B35">
      <w:pPr>
        <w:rPr>
          <w:rFonts w:ascii="Times New Roman" w:hAnsi="Times New Roman" w:cs="Times New Roman"/>
          <w:sz w:val="28"/>
          <w:szCs w:val="28"/>
        </w:rPr>
      </w:pPr>
    </w:p>
    <w:p w:rsidR="00CD63F1" w:rsidRPr="00CD63F1" w:rsidRDefault="00CD63F1" w:rsidP="00CF1B35">
      <w:pPr>
        <w:rPr>
          <w:rFonts w:ascii="Times New Roman" w:hAnsi="Times New Roman" w:cs="Times New Roman"/>
          <w:sz w:val="32"/>
          <w:szCs w:val="32"/>
        </w:rPr>
      </w:pPr>
    </w:p>
    <w:p w:rsidR="00CD63F1" w:rsidRDefault="00CD63F1" w:rsidP="00CF1B35">
      <w:pPr>
        <w:rPr>
          <w:rFonts w:ascii="Times New Roman" w:hAnsi="Times New Roman" w:cs="Times New Roman"/>
          <w:sz w:val="28"/>
          <w:szCs w:val="28"/>
        </w:rPr>
      </w:pPr>
    </w:p>
    <w:p w:rsidR="008041EF" w:rsidRDefault="008041EF" w:rsidP="00CF1B35">
      <w:pPr>
        <w:rPr>
          <w:rFonts w:ascii="Times New Roman" w:hAnsi="Times New Roman" w:cs="Times New Roman"/>
          <w:sz w:val="28"/>
          <w:szCs w:val="28"/>
        </w:rPr>
      </w:pPr>
    </w:p>
    <w:p w:rsidR="001D5A9A" w:rsidRPr="00CF1B35" w:rsidRDefault="001D5A9A" w:rsidP="00CF1B35">
      <w:pPr>
        <w:rPr>
          <w:rFonts w:ascii="Times New Roman" w:hAnsi="Times New Roman" w:cs="Times New Roman"/>
          <w:sz w:val="28"/>
          <w:szCs w:val="28"/>
        </w:rPr>
      </w:pPr>
    </w:p>
    <w:sectPr w:rsidR="001D5A9A" w:rsidRPr="00CF1B35" w:rsidSect="007D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70D4D"/>
    <w:multiLevelType w:val="hybridMultilevel"/>
    <w:tmpl w:val="4992F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/>
  <w:rsids>
    <w:rsidRoot w:val="00971E6F"/>
    <w:rsid w:val="00190C9B"/>
    <w:rsid w:val="001D5A9A"/>
    <w:rsid w:val="002516FB"/>
    <w:rsid w:val="00301A6B"/>
    <w:rsid w:val="00355330"/>
    <w:rsid w:val="00383ABD"/>
    <w:rsid w:val="004234BD"/>
    <w:rsid w:val="00506D83"/>
    <w:rsid w:val="006327BE"/>
    <w:rsid w:val="0069134B"/>
    <w:rsid w:val="006B6733"/>
    <w:rsid w:val="006D569A"/>
    <w:rsid w:val="006E6527"/>
    <w:rsid w:val="00794DB5"/>
    <w:rsid w:val="007D774A"/>
    <w:rsid w:val="008041EF"/>
    <w:rsid w:val="00862847"/>
    <w:rsid w:val="00971E6F"/>
    <w:rsid w:val="009D3A4A"/>
    <w:rsid w:val="009D5F73"/>
    <w:rsid w:val="00A37FE4"/>
    <w:rsid w:val="00B15D85"/>
    <w:rsid w:val="00C072C8"/>
    <w:rsid w:val="00CD63F1"/>
    <w:rsid w:val="00CF1B35"/>
    <w:rsid w:val="00D84A7F"/>
    <w:rsid w:val="00E62CDC"/>
    <w:rsid w:val="00E81A97"/>
    <w:rsid w:val="00FB1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B3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3553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88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opomosch.ru/reanimatsiya-i-vosstanovlenie/kak-provodit-serdechno-legochnuyu-reanimatsiyu-u-det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video/preview/?filmId=9456360301887066360&amp;from=tabbar&amp;parent-reqid=1603264959485303-353795895313081078800275-production-app-host-sas-web-yp-28&amp;text=&#1089;&#1083;&#1088;+&#1072;&#1083;&#1075;&#1086;&#1088;&#1080;&#1090;&#1084;+2020" TargetMode="External"/><Relationship Id="rId5" Type="http://schemas.openxmlformats.org/officeDocument/2006/relationships/hyperlink" Target="https://mchs.gov.ru/deyatelnost/bezopasnost-grazhdan/serdechno-legochnaya-reanimaciya-slr_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Преподаватель</cp:lastModifiedBy>
  <cp:revision>25</cp:revision>
  <dcterms:created xsi:type="dcterms:W3CDTF">2020-10-19T06:05:00Z</dcterms:created>
  <dcterms:modified xsi:type="dcterms:W3CDTF">2020-10-21T19:17:00Z</dcterms:modified>
</cp:coreProperties>
</file>