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6B" w:rsidRPr="0072416B" w:rsidRDefault="0072416B" w:rsidP="0072416B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  <w:sz w:val="28"/>
          <w:szCs w:val="22"/>
        </w:rPr>
      </w:pPr>
      <w:bookmarkStart w:id="0" w:name="_Ref350328811"/>
      <w:bookmarkStart w:id="1" w:name="_Ref350343782"/>
      <w:bookmarkStart w:id="2" w:name="_Toc350773847"/>
      <w:r w:rsidRPr="0072416B">
        <w:rPr>
          <w:rFonts w:ascii="Times New Roman" w:hAnsi="Times New Roman" w:cs="Times New Roman"/>
          <w:b w:val="0"/>
          <w:sz w:val="28"/>
          <w:szCs w:val="22"/>
        </w:rPr>
        <w:t>09.06.2020</w:t>
      </w:r>
    </w:p>
    <w:p w:rsidR="0072416B" w:rsidRDefault="0072416B" w:rsidP="0072416B">
      <w:pPr>
        <w:jc w:val="right"/>
        <w:rPr>
          <w:sz w:val="28"/>
          <w:lang w:eastAsia="ru-RU"/>
        </w:rPr>
      </w:pPr>
      <w:r w:rsidRPr="0072416B">
        <w:rPr>
          <w:sz w:val="28"/>
          <w:lang w:eastAsia="ru-RU"/>
        </w:rPr>
        <w:t>УФИС</w:t>
      </w:r>
    </w:p>
    <w:p w:rsidR="0072416B" w:rsidRPr="0072416B" w:rsidRDefault="0072416B" w:rsidP="0072416B">
      <w:pPr>
        <w:rPr>
          <w:b/>
          <w:color w:val="FF0000"/>
          <w:sz w:val="28"/>
          <w:u w:val="single"/>
          <w:lang w:eastAsia="ru-RU"/>
        </w:rPr>
      </w:pPr>
      <w:r w:rsidRPr="0072416B">
        <w:rPr>
          <w:b/>
          <w:color w:val="FF0000"/>
          <w:sz w:val="28"/>
          <w:u w:val="single"/>
          <w:lang w:eastAsia="ru-RU"/>
        </w:rPr>
        <w:t>Задание: Выполнить практическую работу. Ответить на вопросы.</w:t>
      </w:r>
    </w:p>
    <w:p w:rsidR="0072416B" w:rsidRPr="0072416B" w:rsidRDefault="0072416B" w:rsidP="0072416B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2"/>
        </w:rPr>
      </w:pPr>
      <w:r w:rsidRPr="0072416B">
        <w:rPr>
          <w:rFonts w:ascii="Times New Roman" w:hAnsi="Times New Roman" w:cs="Times New Roman"/>
          <w:sz w:val="28"/>
          <w:szCs w:val="22"/>
        </w:rPr>
        <w:t>Практическая работа Диаграмма классов</w:t>
      </w:r>
      <w:bookmarkEnd w:id="0"/>
      <w:bookmarkEnd w:id="1"/>
      <w:bookmarkEnd w:id="2"/>
    </w:p>
    <w:p w:rsidR="0072416B" w:rsidRPr="0072416B" w:rsidRDefault="0072416B" w:rsidP="0072416B">
      <w:pPr>
        <w:spacing w:line="240" w:lineRule="auto"/>
        <w:rPr>
          <w:sz w:val="28"/>
        </w:rPr>
      </w:pPr>
      <w:r w:rsidRPr="0072416B">
        <w:rPr>
          <w:b/>
          <w:sz w:val="28"/>
        </w:rPr>
        <w:t>Цель работы:</w:t>
      </w:r>
      <w:r w:rsidRPr="0072416B">
        <w:rPr>
          <w:sz w:val="28"/>
        </w:rPr>
        <w:t xml:space="preserve"> изучение основных возможностей создания и редактирования диаграмм классов в MS </w:t>
      </w:r>
      <w:proofErr w:type="spellStart"/>
      <w:r w:rsidRPr="0072416B">
        <w:rPr>
          <w:sz w:val="28"/>
        </w:rPr>
        <w:t>Visio</w:t>
      </w:r>
      <w:proofErr w:type="spellEnd"/>
      <w:r w:rsidRPr="0072416B">
        <w:rPr>
          <w:sz w:val="28"/>
        </w:rPr>
        <w:t xml:space="preserve"> </w:t>
      </w:r>
    </w:p>
    <w:p w:rsidR="0072416B" w:rsidRPr="0072416B" w:rsidRDefault="0072416B" w:rsidP="0072416B">
      <w:pPr>
        <w:pStyle w:val="2"/>
        <w:rPr>
          <w:rFonts w:ascii="Times New Roman" w:hAnsi="Times New Roman" w:cs="Times New Roman"/>
          <w:sz w:val="28"/>
          <w:szCs w:val="22"/>
        </w:rPr>
      </w:pPr>
      <w:r w:rsidRPr="0072416B">
        <w:rPr>
          <w:rFonts w:ascii="Times New Roman" w:hAnsi="Times New Roman" w:cs="Times New Roman"/>
          <w:sz w:val="28"/>
          <w:szCs w:val="22"/>
        </w:rPr>
        <w:t>Задачи исследований</w:t>
      </w:r>
      <w:bookmarkStart w:id="3" w:name="_GoBack"/>
      <w:bookmarkEnd w:id="3"/>
    </w:p>
    <w:p w:rsidR="0072416B" w:rsidRPr="0072416B" w:rsidRDefault="0072416B" w:rsidP="0072416B">
      <w:pPr>
        <w:numPr>
          <w:ilvl w:val="0"/>
          <w:numId w:val="4"/>
        </w:numPr>
        <w:spacing w:line="240" w:lineRule="auto"/>
        <w:rPr>
          <w:sz w:val="28"/>
        </w:rPr>
      </w:pPr>
      <w:r w:rsidRPr="0072416B">
        <w:rPr>
          <w:sz w:val="28"/>
        </w:rPr>
        <w:t>Изучить возможности описания статической структуры информационной системы.</w:t>
      </w:r>
    </w:p>
    <w:p w:rsidR="0072416B" w:rsidRPr="0072416B" w:rsidRDefault="0072416B" w:rsidP="0072416B">
      <w:pPr>
        <w:numPr>
          <w:ilvl w:val="0"/>
          <w:numId w:val="4"/>
        </w:numPr>
        <w:spacing w:line="240" w:lineRule="auto"/>
        <w:rPr>
          <w:sz w:val="28"/>
        </w:rPr>
      </w:pPr>
      <w:r w:rsidRPr="0072416B">
        <w:rPr>
          <w:sz w:val="28"/>
        </w:rPr>
        <w:t>Научиться выделять в системе основные классы и описывать их свойства и поведение.</w:t>
      </w:r>
    </w:p>
    <w:p w:rsidR="0072416B" w:rsidRPr="0072416B" w:rsidRDefault="0072416B" w:rsidP="0072416B">
      <w:pPr>
        <w:numPr>
          <w:ilvl w:val="0"/>
          <w:numId w:val="4"/>
        </w:numPr>
        <w:spacing w:line="240" w:lineRule="auto"/>
        <w:rPr>
          <w:sz w:val="28"/>
        </w:rPr>
      </w:pPr>
      <w:r w:rsidRPr="0072416B">
        <w:rPr>
          <w:sz w:val="28"/>
        </w:rPr>
        <w:t>Задавать параметры отображения классов и их характеристик.</w:t>
      </w:r>
    </w:p>
    <w:p w:rsidR="0072416B" w:rsidRPr="0072416B" w:rsidRDefault="0072416B" w:rsidP="0072416B">
      <w:pPr>
        <w:numPr>
          <w:ilvl w:val="0"/>
          <w:numId w:val="4"/>
        </w:numPr>
        <w:spacing w:line="240" w:lineRule="auto"/>
        <w:rPr>
          <w:sz w:val="28"/>
        </w:rPr>
      </w:pPr>
      <w:r w:rsidRPr="0072416B">
        <w:rPr>
          <w:sz w:val="28"/>
        </w:rPr>
        <w:t>Соотносить классы с соответствующими стереотипами.</w:t>
      </w:r>
    </w:p>
    <w:p w:rsidR="0072416B" w:rsidRPr="0072416B" w:rsidRDefault="0072416B" w:rsidP="0072416B">
      <w:pPr>
        <w:numPr>
          <w:ilvl w:val="0"/>
          <w:numId w:val="4"/>
        </w:numPr>
        <w:spacing w:line="240" w:lineRule="auto"/>
        <w:rPr>
          <w:sz w:val="28"/>
        </w:rPr>
      </w:pPr>
      <w:r w:rsidRPr="0072416B">
        <w:rPr>
          <w:sz w:val="28"/>
        </w:rPr>
        <w:t>Научиться настраивать внешний вид элементов в соответствии со стандартом UML и сохранять изменённые элементы в собственном шаблоне.</w:t>
      </w:r>
    </w:p>
    <w:p w:rsidR="0072416B" w:rsidRPr="0072416B" w:rsidRDefault="0072416B" w:rsidP="0072416B">
      <w:pPr>
        <w:pStyle w:val="2"/>
        <w:rPr>
          <w:rFonts w:ascii="Times New Roman" w:hAnsi="Times New Roman" w:cs="Times New Roman"/>
          <w:sz w:val="28"/>
          <w:szCs w:val="22"/>
        </w:rPr>
      </w:pPr>
      <w:r w:rsidRPr="0072416B">
        <w:rPr>
          <w:rFonts w:ascii="Times New Roman" w:hAnsi="Times New Roman" w:cs="Times New Roman"/>
          <w:sz w:val="28"/>
          <w:szCs w:val="22"/>
        </w:rPr>
        <w:t>Методика выполнения работы</w:t>
      </w:r>
    </w:p>
    <w:p w:rsidR="0072416B" w:rsidRPr="0072416B" w:rsidRDefault="0072416B" w:rsidP="0072416B">
      <w:pPr>
        <w:numPr>
          <w:ilvl w:val="0"/>
          <w:numId w:val="2"/>
        </w:numPr>
        <w:tabs>
          <w:tab w:val="left" w:pos="480"/>
        </w:tabs>
        <w:spacing w:after="0" w:line="240" w:lineRule="auto"/>
        <w:jc w:val="both"/>
        <w:rPr>
          <w:sz w:val="28"/>
        </w:rPr>
      </w:pPr>
      <w:r w:rsidRPr="0072416B">
        <w:rPr>
          <w:sz w:val="28"/>
        </w:rPr>
        <w:t>Открыть файл UML, созданный в работе </w:t>
      </w:r>
      <w:r w:rsidRPr="0072416B">
        <w:rPr>
          <w:sz w:val="28"/>
        </w:rPr>
        <w:fldChar w:fldCharType="begin"/>
      </w:r>
      <w:r w:rsidRPr="0072416B">
        <w:rPr>
          <w:sz w:val="28"/>
        </w:rPr>
        <w:instrText xml:space="preserve"> REF _Ref349812164 \r \h  \* MERGEFORMAT </w:instrText>
      </w:r>
      <w:r w:rsidRPr="0072416B">
        <w:rPr>
          <w:sz w:val="28"/>
        </w:rPr>
      </w:r>
      <w:r w:rsidRPr="0072416B">
        <w:rPr>
          <w:sz w:val="28"/>
        </w:rPr>
        <w:fldChar w:fldCharType="separate"/>
      </w:r>
      <w:r w:rsidRPr="0072416B">
        <w:rPr>
          <w:vanish/>
          <w:sz w:val="28"/>
        </w:rPr>
        <w:t xml:space="preserve">Лабораторная работа </w:t>
      </w:r>
      <w:r w:rsidRPr="0072416B">
        <w:rPr>
          <w:sz w:val="28"/>
        </w:rPr>
        <w:t>№9</w:t>
      </w:r>
      <w:r w:rsidRPr="0072416B">
        <w:rPr>
          <w:sz w:val="28"/>
        </w:rPr>
        <w:fldChar w:fldCharType="end"/>
      </w:r>
    </w:p>
    <w:p w:rsidR="0072416B" w:rsidRPr="0072416B" w:rsidRDefault="0072416B" w:rsidP="0072416B">
      <w:pPr>
        <w:numPr>
          <w:ilvl w:val="0"/>
          <w:numId w:val="2"/>
        </w:numPr>
        <w:tabs>
          <w:tab w:val="left" w:pos="480"/>
        </w:tabs>
        <w:spacing w:after="0" w:line="240" w:lineRule="auto"/>
        <w:jc w:val="both"/>
        <w:rPr>
          <w:sz w:val="28"/>
        </w:rPr>
      </w:pPr>
      <w:r w:rsidRPr="0072416B">
        <w:rPr>
          <w:sz w:val="28"/>
        </w:rPr>
        <w:t xml:space="preserve">В проводнике по модели UML щелкнуть правой кнопкой мыши по папке «Основной пакет», выбрать команду меню «Создать» и далее «Структурная схема». </w:t>
      </w:r>
    </w:p>
    <w:p w:rsidR="0072416B" w:rsidRPr="0072416B" w:rsidRDefault="0072416B" w:rsidP="0072416B">
      <w:pPr>
        <w:numPr>
          <w:ilvl w:val="0"/>
          <w:numId w:val="2"/>
        </w:numPr>
        <w:tabs>
          <w:tab w:val="left" w:pos="900"/>
        </w:tabs>
        <w:spacing w:line="240" w:lineRule="auto"/>
        <w:jc w:val="both"/>
        <w:rPr>
          <w:sz w:val="28"/>
          <w:lang w:eastAsia="ru-RU"/>
        </w:rPr>
      </w:pPr>
      <w:r w:rsidRPr="0072416B">
        <w:rPr>
          <w:sz w:val="28"/>
          <w:lang w:eastAsia="ru-RU"/>
        </w:rPr>
        <w:t xml:space="preserve">У рабочего листа MS </w:t>
      </w:r>
      <w:proofErr w:type="spellStart"/>
      <w:r w:rsidRPr="0072416B">
        <w:rPr>
          <w:sz w:val="28"/>
          <w:lang w:eastAsia="ru-RU"/>
        </w:rPr>
        <w:t>Visio</w:t>
      </w:r>
      <w:proofErr w:type="spellEnd"/>
      <w:r w:rsidRPr="0072416B">
        <w:rPr>
          <w:sz w:val="28"/>
          <w:lang w:eastAsia="ru-RU"/>
        </w:rPr>
        <w:t xml:space="preserve"> появится название </w:t>
      </w:r>
      <w:r w:rsidRPr="0072416B">
        <w:rPr>
          <w:sz w:val="28"/>
        </w:rPr>
        <w:t>«</w:t>
      </w:r>
      <w:proofErr w:type="gramStart"/>
      <w:r w:rsidRPr="0072416B">
        <w:rPr>
          <w:sz w:val="28"/>
        </w:rPr>
        <w:t>Структурная</w:t>
      </w:r>
      <w:proofErr w:type="gramEnd"/>
      <w:r w:rsidRPr="0072416B">
        <w:rPr>
          <w:sz w:val="28"/>
        </w:rPr>
        <w:t xml:space="preserve"> схема-1»</w:t>
      </w:r>
      <w:r w:rsidRPr="0072416B">
        <w:rPr>
          <w:sz w:val="28"/>
          <w:lang w:eastAsia="ru-RU"/>
        </w:rPr>
        <w:t xml:space="preserve">. Как говорилось ранее, вся модель UML с множеством схем будет сохранена в одном файле, поэтому необходимо давать соответствующим листам более короткие названия. Для переименования созданного листа щелкнуть правой кнопкой мыши по его ярлычку, выбрать команду «Переименовать» и задать имя, например, </w:t>
      </w:r>
      <w:proofErr w:type="spellStart"/>
      <w:r w:rsidRPr="0072416B">
        <w:rPr>
          <w:sz w:val="28"/>
          <w:lang w:eastAsia="ru-RU"/>
        </w:rPr>
        <w:t>ДКл</w:t>
      </w:r>
      <w:proofErr w:type="spellEnd"/>
      <w:r w:rsidRPr="0072416B">
        <w:rPr>
          <w:sz w:val="28"/>
          <w:lang w:eastAsia="ru-RU"/>
        </w:rPr>
        <w:t xml:space="preserve"> (сокращенно </w:t>
      </w:r>
      <w:proofErr w:type="gramStart"/>
      <w:r w:rsidRPr="0072416B">
        <w:rPr>
          <w:sz w:val="28"/>
          <w:lang w:eastAsia="ru-RU"/>
        </w:rPr>
        <w:t>от</w:t>
      </w:r>
      <w:proofErr w:type="gramEnd"/>
      <w:r w:rsidRPr="0072416B">
        <w:rPr>
          <w:sz w:val="28"/>
          <w:lang w:eastAsia="ru-RU"/>
        </w:rPr>
        <w:t xml:space="preserve"> </w:t>
      </w:r>
      <w:proofErr w:type="gramStart"/>
      <w:r w:rsidRPr="0072416B">
        <w:rPr>
          <w:sz w:val="28"/>
          <w:lang w:eastAsia="ru-RU"/>
        </w:rPr>
        <w:t>диаграмма</w:t>
      </w:r>
      <w:proofErr w:type="gramEnd"/>
      <w:r w:rsidRPr="0072416B">
        <w:rPr>
          <w:sz w:val="28"/>
          <w:lang w:eastAsia="ru-RU"/>
        </w:rPr>
        <w:t xml:space="preserve"> классов).</w:t>
      </w:r>
    </w:p>
    <w:p w:rsidR="0072416B" w:rsidRPr="0072416B" w:rsidRDefault="0072416B" w:rsidP="0072416B">
      <w:pPr>
        <w:numPr>
          <w:ilvl w:val="0"/>
          <w:numId w:val="2"/>
        </w:numPr>
        <w:tabs>
          <w:tab w:val="left" w:pos="900"/>
        </w:tabs>
        <w:spacing w:line="240" w:lineRule="auto"/>
        <w:jc w:val="both"/>
        <w:rPr>
          <w:sz w:val="28"/>
          <w:lang w:eastAsia="ru-RU"/>
        </w:rPr>
      </w:pPr>
      <w:r w:rsidRPr="0072416B">
        <w:rPr>
          <w:sz w:val="28"/>
          <w:lang w:eastAsia="ru-RU"/>
        </w:rPr>
        <w:t>В результате создания новой диаграммы классов, автоматически откроется соответствующий шаблон графических элементов для данной диаграммы.</w:t>
      </w:r>
    </w:p>
    <w:p w:rsidR="0072416B" w:rsidRPr="0072416B" w:rsidRDefault="0072416B" w:rsidP="0072416B">
      <w:pPr>
        <w:numPr>
          <w:ilvl w:val="0"/>
          <w:numId w:val="2"/>
        </w:numPr>
        <w:tabs>
          <w:tab w:val="left" w:pos="900"/>
        </w:tabs>
        <w:spacing w:line="240" w:lineRule="auto"/>
        <w:jc w:val="both"/>
        <w:rPr>
          <w:sz w:val="28"/>
          <w:lang w:eastAsia="ru-RU"/>
        </w:rPr>
      </w:pPr>
      <w:r w:rsidRPr="0072416B">
        <w:rPr>
          <w:sz w:val="28"/>
          <w:lang w:eastAsia="ru-RU"/>
        </w:rPr>
        <w:t>Открыть команду меню UML и нажать на кнопку «Стереотипы». В появившемся окне создать три новых стереотипа «Сущность», «Граница» и «Управление». Для всех трех вновь созданных стереотипов задать в качестве базового класса «Класс».</w:t>
      </w:r>
    </w:p>
    <w:p w:rsidR="0072416B" w:rsidRPr="0072416B" w:rsidRDefault="0072416B" w:rsidP="0072416B">
      <w:pPr>
        <w:numPr>
          <w:ilvl w:val="0"/>
          <w:numId w:val="2"/>
        </w:numPr>
        <w:tabs>
          <w:tab w:val="left" w:pos="900"/>
        </w:tabs>
        <w:spacing w:line="240" w:lineRule="auto"/>
        <w:jc w:val="both"/>
        <w:rPr>
          <w:sz w:val="28"/>
          <w:lang w:eastAsia="ru-RU"/>
        </w:rPr>
      </w:pPr>
      <w:r w:rsidRPr="0072416B">
        <w:rPr>
          <w:sz w:val="28"/>
          <w:lang w:eastAsia="ru-RU"/>
        </w:rPr>
        <w:t xml:space="preserve">Разместить на рабочем листе в необходимом количестве элементы «Класс» и дать им соответствующие названия. Для этого нужно дважды </w:t>
      </w:r>
      <w:r w:rsidRPr="0072416B">
        <w:rPr>
          <w:sz w:val="28"/>
          <w:lang w:eastAsia="ru-RU"/>
        </w:rPr>
        <w:lastRenderedPageBreak/>
        <w:t>щелкнуть по классу и в появившемся окне свойств в категории «Класс» в поле «Имя» ввести название класса.</w:t>
      </w:r>
    </w:p>
    <w:p w:rsidR="0072416B" w:rsidRPr="0072416B" w:rsidRDefault="0072416B" w:rsidP="0072416B">
      <w:pPr>
        <w:numPr>
          <w:ilvl w:val="0"/>
          <w:numId w:val="2"/>
        </w:numPr>
        <w:tabs>
          <w:tab w:val="left" w:pos="900"/>
        </w:tabs>
        <w:spacing w:line="240" w:lineRule="auto"/>
        <w:jc w:val="both"/>
        <w:rPr>
          <w:sz w:val="28"/>
          <w:lang w:eastAsia="ru-RU"/>
        </w:rPr>
      </w:pPr>
      <w:bookmarkStart w:id="4" w:name="_Ref350343774"/>
      <w:r w:rsidRPr="0072416B">
        <w:rPr>
          <w:sz w:val="28"/>
          <w:lang w:eastAsia="ru-RU"/>
        </w:rPr>
        <w:t>Задать для классов атрибуты и операции. Для этого также нужно вызвать окно свой</w:t>
      </w:r>
      <w:proofErr w:type="gramStart"/>
      <w:r w:rsidRPr="0072416B">
        <w:rPr>
          <w:sz w:val="28"/>
          <w:lang w:eastAsia="ru-RU"/>
        </w:rPr>
        <w:t>ств кл</w:t>
      </w:r>
      <w:proofErr w:type="gramEnd"/>
      <w:r w:rsidRPr="0072416B">
        <w:rPr>
          <w:sz w:val="28"/>
          <w:lang w:eastAsia="ru-RU"/>
        </w:rPr>
        <w:t>асса и выбрать в нем справа соответствующие категории «Атрибуты» и «Операции». Для атрибутов желательно задать типы данных. Параметры «Видимость», «Кратность» и «Начальное значение» можно не задавать. Для операций также можно не задавать параметры. Для отключения отображения необязательных параметров класса, нужно щелкнуть по нему правой кнопкой мыши и выбрать команду меню «Параметры отображения фигуры …».</w:t>
      </w:r>
      <w:bookmarkEnd w:id="4"/>
      <w:r w:rsidRPr="0072416B">
        <w:rPr>
          <w:sz w:val="28"/>
          <w:lang w:eastAsia="ru-RU"/>
        </w:rPr>
        <w:t xml:space="preserve"> В появившемся окне установить нужные параметры, об этом подробно говорилось в п. </w:t>
      </w:r>
      <w:r w:rsidRPr="0072416B">
        <w:rPr>
          <w:sz w:val="28"/>
        </w:rPr>
        <w:fldChar w:fldCharType="begin"/>
      </w:r>
      <w:r w:rsidRPr="0072416B">
        <w:rPr>
          <w:sz w:val="28"/>
        </w:rPr>
        <w:instrText xml:space="preserve"> REF _Ref349634827 \r \h  \* MERGEFORMAT </w:instrText>
      </w:r>
      <w:r w:rsidRPr="0072416B">
        <w:rPr>
          <w:sz w:val="28"/>
        </w:rPr>
      </w:r>
      <w:r w:rsidRPr="0072416B">
        <w:rPr>
          <w:sz w:val="28"/>
        </w:rPr>
        <w:fldChar w:fldCharType="separate"/>
      </w:r>
      <w:r w:rsidRPr="0072416B">
        <w:rPr>
          <w:sz w:val="28"/>
          <w:lang w:eastAsia="ru-RU"/>
        </w:rPr>
        <w:t>10</w:t>
      </w:r>
      <w:r w:rsidRPr="0072416B">
        <w:rPr>
          <w:sz w:val="28"/>
        </w:rPr>
        <w:fldChar w:fldCharType="end"/>
      </w:r>
      <w:r w:rsidRPr="0072416B">
        <w:rPr>
          <w:sz w:val="28"/>
          <w:lang w:eastAsia="ru-RU"/>
        </w:rPr>
        <w:t xml:space="preserve"> лабораторной работы </w:t>
      </w:r>
      <w:r w:rsidRPr="0072416B">
        <w:rPr>
          <w:sz w:val="28"/>
        </w:rPr>
        <w:fldChar w:fldCharType="begin"/>
      </w:r>
      <w:r w:rsidRPr="0072416B">
        <w:rPr>
          <w:sz w:val="28"/>
        </w:rPr>
        <w:instrText xml:space="preserve"> REF _Ref349811958 \r \h  \* MERGEFORMAT </w:instrText>
      </w:r>
      <w:r w:rsidRPr="0072416B">
        <w:rPr>
          <w:sz w:val="28"/>
        </w:rPr>
      </w:r>
      <w:r w:rsidRPr="0072416B">
        <w:rPr>
          <w:sz w:val="28"/>
        </w:rPr>
        <w:fldChar w:fldCharType="separate"/>
      </w:r>
      <w:r w:rsidRPr="0072416B">
        <w:rPr>
          <w:vanish/>
          <w:sz w:val="28"/>
          <w:lang w:eastAsia="ru-RU"/>
        </w:rPr>
        <w:t xml:space="preserve">Лабораторная работа </w:t>
      </w:r>
      <w:r w:rsidRPr="0072416B">
        <w:rPr>
          <w:sz w:val="28"/>
          <w:lang w:eastAsia="ru-RU"/>
        </w:rPr>
        <w:t>№9</w:t>
      </w:r>
      <w:r w:rsidRPr="0072416B">
        <w:rPr>
          <w:sz w:val="28"/>
        </w:rPr>
        <w:fldChar w:fldCharType="end"/>
      </w:r>
      <w:r w:rsidRPr="0072416B">
        <w:rPr>
          <w:sz w:val="28"/>
          <w:lang w:eastAsia="ru-RU"/>
        </w:rPr>
        <w:t>.</w:t>
      </w:r>
    </w:p>
    <w:p w:rsidR="0072416B" w:rsidRPr="0072416B" w:rsidRDefault="0072416B" w:rsidP="0072416B">
      <w:pPr>
        <w:numPr>
          <w:ilvl w:val="0"/>
          <w:numId w:val="2"/>
        </w:numPr>
        <w:tabs>
          <w:tab w:val="left" w:pos="900"/>
        </w:tabs>
        <w:spacing w:line="240" w:lineRule="auto"/>
        <w:jc w:val="both"/>
        <w:rPr>
          <w:sz w:val="28"/>
          <w:lang w:eastAsia="ru-RU"/>
        </w:rPr>
      </w:pPr>
      <w:r w:rsidRPr="0072416B">
        <w:rPr>
          <w:sz w:val="28"/>
          <w:lang w:eastAsia="ru-RU"/>
        </w:rPr>
        <w:t>Разместить на рабочем листе необходимое количество элементов «Сценарий выполнения», соответствующих различным вариантам использования ИС. Каждому сценарию дать соответствующее название. Для этого нужно щелкнуть дважды по элементу, и ввести в поле «Имя» требуемое название. При этом размер эллипса, соответствующего сценарию выполнения будет увеличиваться в размерах пропорционально длине его названия.</w:t>
      </w:r>
    </w:p>
    <w:p w:rsidR="0072416B" w:rsidRPr="0072416B" w:rsidRDefault="0072416B" w:rsidP="0072416B">
      <w:pPr>
        <w:pStyle w:val="2"/>
        <w:rPr>
          <w:rFonts w:ascii="Times New Roman" w:hAnsi="Times New Roman" w:cs="Times New Roman"/>
          <w:sz w:val="28"/>
          <w:szCs w:val="22"/>
        </w:rPr>
      </w:pPr>
      <w:r w:rsidRPr="0072416B">
        <w:rPr>
          <w:rFonts w:ascii="Times New Roman" w:hAnsi="Times New Roman" w:cs="Times New Roman"/>
          <w:sz w:val="28"/>
          <w:szCs w:val="22"/>
        </w:rPr>
        <w:t>Вопросы для подготовки лабораторной работы</w:t>
      </w:r>
    </w:p>
    <w:p w:rsidR="0072416B" w:rsidRPr="0072416B" w:rsidRDefault="0072416B" w:rsidP="0072416B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</w:rPr>
      </w:pPr>
      <w:r w:rsidRPr="0072416B">
        <w:rPr>
          <w:sz w:val="28"/>
        </w:rPr>
        <w:t>Для чего используется диаграмма классов (</w:t>
      </w:r>
      <w:proofErr w:type="spellStart"/>
      <w:r w:rsidRPr="0072416B">
        <w:rPr>
          <w:sz w:val="28"/>
        </w:rPr>
        <w:t>ДКл</w:t>
      </w:r>
      <w:proofErr w:type="spellEnd"/>
      <w:r w:rsidRPr="0072416B">
        <w:rPr>
          <w:sz w:val="28"/>
        </w:rPr>
        <w:t xml:space="preserve">)? </w:t>
      </w:r>
    </w:p>
    <w:p w:rsidR="0072416B" w:rsidRPr="0072416B" w:rsidRDefault="0072416B" w:rsidP="0072416B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</w:rPr>
      </w:pPr>
      <w:r w:rsidRPr="0072416B">
        <w:rPr>
          <w:sz w:val="28"/>
        </w:rPr>
        <w:t xml:space="preserve">Какие элементы представляются на </w:t>
      </w:r>
      <w:proofErr w:type="spellStart"/>
      <w:r w:rsidRPr="0072416B">
        <w:rPr>
          <w:sz w:val="28"/>
        </w:rPr>
        <w:t>ДКл</w:t>
      </w:r>
      <w:proofErr w:type="spellEnd"/>
      <w:r w:rsidRPr="0072416B">
        <w:rPr>
          <w:sz w:val="28"/>
        </w:rPr>
        <w:t>?</w:t>
      </w:r>
    </w:p>
    <w:p w:rsidR="0072416B" w:rsidRPr="0072416B" w:rsidRDefault="0072416B" w:rsidP="0072416B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</w:rPr>
      </w:pPr>
      <w:r w:rsidRPr="0072416B">
        <w:rPr>
          <w:sz w:val="28"/>
        </w:rPr>
        <w:t>Какова роль понятия «класс» в объектно-ориентированном проектировании?</w:t>
      </w:r>
    </w:p>
    <w:p w:rsidR="0072416B" w:rsidRPr="0072416B" w:rsidRDefault="0072416B" w:rsidP="0072416B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</w:rPr>
      </w:pPr>
      <w:r w:rsidRPr="0072416B">
        <w:rPr>
          <w:sz w:val="28"/>
        </w:rPr>
        <w:t>Что такое стереотип класса?</w:t>
      </w:r>
    </w:p>
    <w:p w:rsidR="0072416B" w:rsidRPr="0072416B" w:rsidRDefault="0072416B" w:rsidP="0072416B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</w:rPr>
      </w:pPr>
      <w:r w:rsidRPr="0072416B">
        <w:rPr>
          <w:sz w:val="28"/>
        </w:rPr>
        <w:t>Какие базовые стереотипы классов используются в UML? Каково их назначение?</w:t>
      </w:r>
    </w:p>
    <w:p w:rsidR="0072416B" w:rsidRPr="0072416B" w:rsidRDefault="0072416B" w:rsidP="0072416B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</w:rPr>
      </w:pPr>
      <w:r w:rsidRPr="0072416B">
        <w:rPr>
          <w:sz w:val="28"/>
        </w:rPr>
        <w:t>Может ли проектировщик информационной системы создавать свои стереотипы?</w:t>
      </w:r>
    </w:p>
    <w:p w:rsidR="0072416B" w:rsidRPr="0072416B" w:rsidRDefault="0072416B" w:rsidP="0072416B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</w:rPr>
      </w:pPr>
      <w:r w:rsidRPr="0072416B">
        <w:rPr>
          <w:sz w:val="28"/>
        </w:rPr>
        <w:t xml:space="preserve">Какие виды отношений используются на </w:t>
      </w:r>
      <w:proofErr w:type="spellStart"/>
      <w:r w:rsidRPr="0072416B">
        <w:rPr>
          <w:sz w:val="28"/>
        </w:rPr>
        <w:t>ДКл</w:t>
      </w:r>
      <w:proofErr w:type="spellEnd"/>
      <w:r w:rsidRPr="0072416B">
        <w:rPr>
          <w:sz w:val="28"/>
        </w:rPr>
        <w:t>? Что они показывают?</w:t>
      </w:r>
    </w:p>
    <w:p w:rsidR="0072416B" w:rsidRPr="0072416B" w:rsidRDefault="0072416B" w:rsidP="0072416B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</w:rPr>
      </w:pPr>
      <w:r w:rsidRPr="0072416B">
        <w:rPr>
          <w:sz w:val="28"/>
        </w:rPr>
        <w:t xml:space="preserve">Какими свойствами обладают отношения на </w:t>
      </w:r>
      <w:proofErr w:type="spellStart"/>
      <w:r w:rsidRPr="0072416B">
        <w:rPr>
          <w:sz w:val="28"/>
        </w:rPr>
        <w:t>ДКл</w:t>
      </w:r>
      <w:proofErr w:type="spellEnd"/>
      <w:r w:rsidRPr="0072416B">
        <w:rPr>
          <w:sz w:val="28"/>
        </w:rPr>
        <w:t>?</w:t>
      </w:r>
    </w:p>
    <w:p w:rsidR="0072416B" w:rsidRPr="0072416B" w:rsidRDefault="0072416B" w:rsidP="0072416B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</w:rPr>
      </w:pPr>
      <w:r w:rsidRPr="0072416B">
        <w:rPr>
          <w:sz w:val="28"/>
        </w:rPr>
        <w:t>Для чего задаются атрибуты класса?</w:t>
      </w:r>
    </w:p>
    <w:p w:rsidR="0072416B" w:rsidRPr="0072416B" w:rsidRDefault="0072416B" w:rsidP="0072416B">
      <w:pPr>
        <w:numPr>
          <w:ilvl w:val="0"/>
          <w:numId w:val="3"/>
        </w:numPr>
        <w:tabs>
          <w:tab w:val="left" w:pos="480"/>
        </w:tabs>
        <w:spacing w:after="0" w:line="240" w:lineRule="auto"/>
        <w:jc w:val="both"/>
        <w:rPr>
          <w:sz w:val="28"/>
        </w:rPr>
      </w:pPr>
      <w:r w:rsidRPr="0072416B">
        <w:rPr>
          <w:sz w:val="28"/>
        </w:rPr>
        <w:t>Что определяют операции класса?</w:t>
      </w:r>
    </w:p>
    <w:p w:rsidR="0072416B" w:rsidRPr="0072416B" w:rsidRDefault="0072416B" w:rsidP="0072416B">
      <w:pPr>
        <w:spacing w:after="0" w:line="240" w:lineRule="auto"/>
        <w:rPr>
          <w:sz w:val="28"/>
        </w:rPr>
      </w:pPr>
      <w:r w:rsidRPr="0072416B">
        <w:rPr>
          <w:sz w:val="28"/>
        </w:rPr>
        <w:br w:type="page"/>
      </w:r>
    </w:p>
    <w:sectPr w:rsidR="0072416B" w:rsidRPr="0072416B" w:rsidSect="007241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285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">
    <w:nsid w:val="4B3613E7"/>
    <w:multiLevelType w:val="hybridMultilevel"/>
    <w:tmpl w:val="347CDA6E"/>
    <w:lvl w:ilvl="0" w:tplc="15CEC208">
      <w:start w:val="1"/>
      <w:numFmt w:val="decimal"/>
      <w:pStyle w:val="1"/>
      <w:lvlText w:val="Лабораторная работа №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816303"/>
    <w:multiLevelType w:val="hybridMultilevel"/>
    <w:tmpl w:val="7B92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F350E"/>
    <w:multiLevelType w:val="hybridMultilevel"/>
    <w:tmpl w:val="53648B12"/>
    <w:lvl w:ilvl="0" w:tplc="FAD0A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6B"/>
    <w:rsid w:val="0072416B"/>
    <w:rsid w:val="00F8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6B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2416B"/>
    <w:pPr>
      <w:keepNext/>
      <w:numPr>
        <w:numId w:val="1"/>
      </w:numPr>
      <w:tabs>
        <w:tab w:val="num" w:pos="113"/>
      </w:tabs>
      <w:spacing w:before="300" w:after="180" w:line="240" w:lineRule="auto"/>
      <w:outlineLvl w:val="0"/>
    </w:pPr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2416B"/>
    <w:pPr>
      <w:keepNext/>
      <w:spacing w:before="240" w:after="16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16B"/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2416B"/>
    <w:rPr>
      <w:rFonts w:ascii="Arial" w:eastAsia="Times New Roman" w:hAnsi="Arial" w:cs="Arial"/>
      <w:b/>
      <w:bCs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6B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2416B"/>
    <w:pPr>
      <w:keepNext/>
      <w:numPr>
        <w:numId w:val="1"/>
      </w:numPr>
      <w:tabs>
        <w:tab w:val="num" w:pos="113"/>
      </w:tabs>
      <w:spacing w:before="300" w:after="180" w:line="240" w:lineRule="auto"/>
      <w:outlineLvl w:val="0"/>
    </w:pPr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2416B"/>
    <w:pPr>
      <w:keepNext/>
      <w:spacing w:before="240" w:after="16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16B"/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2416B"/>
    <w:rPr>
      <w:rFonts w:ascii="Arial" w:eastAsia="Times New Roman" w:hAnsi="Arial" w:cs="Arial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2020-06-08T07:07:00Z</dcterms:created>
  <dcterms:modified xsi:type="dcterms:W3CDTF">2020-06-08T07:09:00Z</dcterms:modified>
</cp:coreProperties>
</file>